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5882D" w14:textId="77777777" w:rsidR="00D521A3" w:rsidRPr="00B20FA5" w:rsidRDefault="00D521A3" w:rsidP="00D521A3">
      <w:pPr>
        <w:rPr>
          <w:rFonts w:hAnsi="ＭＳ 明朝" w:cstheme="minorBidi"/>
        </w:rPr>
      </w:pPr>
      <w:r w:rsidRPr="00B20FA5">
        <w:rPr>
          <w:rFonts w:hAnsi="ＭＳ 明朝" w:cstheme="minorBidi" w:hint="eastAsia"/>
          <w:szCs w:val="22"/>
        </w:rPr>
        <w:t>様式第２号（第</w:t>
      </w:r>
      <w:r>
        <w:rPr>
          <w:rFonts w:hAnsi="ＭＳ 明朝" w:cstheme="minorBidi" w:hint="eastAsia"/>
          <w:szCs w:val="22"/>
        </w:rPr>
        <w:t>７</w:t>
      </w:r>
      <w:r w:rsidRPr="00B20FA5">
        <w:rPr>
          <w:rFonts w:hAnsi="ＭＳ 明朝" w:cstheme="minorBidi" w:hint="eastAsia"/>
          <w:szCs w:val="22"/>
        </w:rPr>
        <w:t>条</w:t>
      </w:r>
      <w:r>
        <w:rPr>
          <w:rFonts w:hAnsi="ＭＳ 明朝" w:cstheme="minorBidi" w:hint="eastAsia"/>
          <w:szCs w:val="22"/>
        </w:rPr>
        <w:t>、第９条、第10条</w:t>
      </w:r>
      <w:r w:rsidRPr="00B20FA5">
        <w:rPr>
          <w:rFonts w:hAnsi="ＭＳ 明朝" w:cstheme="minorBidi" w:hint="eastAsia"/>
          <w:szCs w:val="22"/>
        </w:rPr>
        <w:t>関係）</w:t>
      </w:r>
      <w:r w:rsidRPr="00B20FA5">
        <w:rPr>
          <w:rFonts w:hAnsi="ＭＳ 明朝" w:cstheme="minorBidi" w:hint="eastAsia"/>
        </w:rPr>
        <w:t>（用紙　日本産業規格Ａ４縦型）</w:t>
      </w:r>
    </w:p>
    <w:p w14:paraId="17760CC7" w14:textId="77777777" w:rsidR="00D521A3" w:rsidRPr="00B20FA5" w:rsidRDefault="00D521A3" w:rsidP="00D521A3">
      <w:pPr>
        <w:rPr>
          <w:rFonts w:hAnsi="ＭＳ 明朝" w:cstheme="minorBidi"/>
        </w:rPr>
      </w:pPr>
    </w:p>
    <w:p w14:paraId="26D4ED62" w14:textId="77777777" w:rsidR="00D521A3" w:rsidRPr="00B20FA5" w:rsidRDefault="00D521A3" w:rsidP="00D521A3">
      <w:pPr>
        <w:jc w:val="center"/>
        <w:rPr>
          <w:rFonts w:hAnsi="ＭＳ 明朝" w:cstheme="minorBidi"/>
        </w:rPr>
      </w:pPr>
      <w:r w:rsidRPr="00B20FA5">
        <w:rPr>
          <w:rFonts w:hAnsi="ＭＳ 明朝" w:cstheme="minorBidi" w:hint="eastAsia"/>
        </w:rPr>
        <w:t>収支予算書（変更収支予算書、収支決算書）</w:t>
      </w:r>
    </w:p>
    <w:p w14:paraId="51A3A031" w14:textId="77777777" w:rsidR="00D521A3" w:rsidRPr="00B20FA5" w:rsidRDefault="00D521A3" w:rsidP="00D521A3">
      <w:pPr>
        <w:rPr>
          <w:rFonts w:hAnsi="ＭＳ 明朝" w:cstheme="minorBidi"/>
        </w:rPr>
      </w:pPr>
    </w:p>
    <w:p w14:paraId="0D455E9B" w14:textId="77777777" w:rsidR="00D521A3" w:rsidRPr="00B20FA5" w:rsidRDefault="00D521A3" w:rsidP="00D521A3">
      <w:pPr>
        <w:rPr>
          <w:rFonts w:hAnsi="ＭＳ 明朝" w:cstheme="minorBidi"/>
        </w:rPr>
      </w:pPr>
      <w:r w:rsidRPr="00B20FA5">
        <w:rPr>
          <w:rFonts w:hAnsi="ＭＳ 明朝" w:cstheme="minorBidi" w:hint="eastAsia"/>
        </w:rPr>
        <w:t>１　収入の部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521A3" w:rsidRPr="00B20FA5" w14:paraId="7850C796" w14:textId="77777777" w:rsidTr="000104D6">
        <w:tc>
          <w:tcPr>
            <w:tcW w:w="2831" w:type="dxa"/>
          </w:tcPr>
          <w:p w14:paraId="394B1BE1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117949BA" w14:textId="77777777" w:rsidR="00D521A3" w:rsidRPr="00B20FA5" w:rsidRDefault="00D521A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区分</w:t>
            </w:r>
          </w:p>
        </w:tc>
        <w:tc>
          <w:tcPr>
            <w:tcW w:w="2831" w:type="dxa"/>
          </w:tcPr>
          <w:p w14:paraId="750E26E1" w14:textId="77777777" w:rsidR="00D521A3" w:rsidRPr="00B20FA5" w:rsidRDefault="00D521A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予算額</w:t>
            </w:r>
          </w:p>
          <w:p w14:paraId="3AF67C6D" w14:textId="77777777" w:rsidR="00D521A3" w:rsidRPr="00B20FA5" w:rsidRDefault="00D521A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（変更予算額）</w:t>
            </w:r>
          </w:p>
          <w:p w14:paraId="1D1030A6" w14:textId="77777777" w:rsidR="00D521A3" w:rsidRPr="00B20FA5" w:rsidRDefault="00D521A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（決　算　額）</w:t>
            </w:r>
          </w:p>
        </w:tc>
        <w:tc>
          <w:tcPr>
            <w:tcW w:w="2832" w:type="dxa"/>
          </w:tcPr>
          <w:p w14:paraId="11271BFC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2469578F" w14:textId="77777777" w:rsidR="00D521A3" w:rsidRPr="00B20FA5" w:rsidRDefault="00D521A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備考</w:t>
            </w:r>
          </w:p>
        </w:tc>
      </w:tr>
      <w:tr w:rsidR="00D521A3" w:rsidRPr="00B20FA5" w14:paraId="46BB2DDF" w14:textId="77777777" w:rsidTr="000104D6">
        <w:tc>
          <w:tcPr>
            <w:tcW w:w="2831" w:type="dxa"/>
          </w:tcPr>
          <w:p w14:paraId="4E05C000" w14:textId="77777777" w:rsidR="00D521A3" w:rsidRPr="00B20FA5" w:rsidRDefault="00D521A3" w:rsidP="000104D6">
            <w:pPr>
              <w:rPr>
                <w:rFonts w:hAnsi="ＭＳ 明朝"/>
              </w:rPr>
            </w:pPr>
          </w:p>
        </w:tc>
        <w:tc>
          <w:tcPr>
            <w:tcW w:w="2831" w:type="dxa"/>
          </w:tcPr>
          <w:p w14:paraId="4DA3993D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183A9FD1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1C11C28F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7061B32D" w14:textId="77777777" w:rsidR="00D521A3" w:rsidRPr="00B20FA5" w:rsidRDefault="00D521A3" w:rsidP="000104D6">
            <w:pPr>
              <w:jc w:val="right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6F23AD45" w14:textId="77777777" w:rsidR="00D521A3" w:rsidRPr="00B20FA5" w:rsidRDefault="00D521A3" w:rsidP="000104D6">
            <w:pPr>
              <w:rPr>
                <w:rFonts w:hAnsi="ＭＳ 明朝"/>
              </w:rPr>
            </w:pPr>
          </w:p>
        </w:tc>
      </w:tr>
      <w:tr w:rsidR="00D521A3" w:rsidRPr="00B20FA5" w14:paraId="33CFA7AF" w14:textId="77777777" w:rsidTr="000104D6">
        <w:tc>
          <w:tcPr>
            <w:tcW w:w="2831" w:type="dxa"/>
          </w:tcPr>
          <w:p w14:paraId="15DB9CF4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2521076C" w14:textId="77777777" w:rsidR="00D521A3" w:rsidRPr="00B20FA5" w:rsidRDefault="00D521A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計</w:t>
            </w:r>
          </w:p>
          <w:p w14:paraId="7F267859" w14:textId="77777777" w:rsidR="00D521A3" w:rsidRPr="00B20FA5" w:rsidRDefault="00D521A3" w:rsidP="000104D6">
            <w:pPr>
              <w:rPr>
                <w:rFonts w:hAnsi="ＭＳ 明朝"/>
              </w:rPr>
            </w:pPr>
          </w:p>
        </w:tc>
        <w:tc>
          <w:tcPr>
            <w:tcW w:w="2831" w:type="dxa"/>
          </w:tcPr>
          <w:p w14:paraId="01E3DE6E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1DD8CB40" w14:textId="77777777" w:rsidR="00D521A3" w:rsidRPr="00B20FA5" w:rsidRDefault="00D521A3" w:rsidP="000104D6">
            <w:pPr>
              <w:jc w:val="right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20FA0CF4" w14:textId="77777777" w:rsidR="00D521A3" w:rsidRPr="00B20FA5" w:rsidRDefault="00D521A3" w:rsidP="000104D6">
            <w:pPr>
              <w:rPr>
                <w:rFonts w:hAnsi="ＭＳ 明朝"/>
              </w:rPr>
            </w:pPr>
          </w:p>
        </w:tc>
      </w:tr>
    </w:tbl>
    <w:p w14:paraId="4060C382" w14:textId="77777777" w:rsidR="00D521A3" w:rsidRPr="00B20FA5" w:rsidRDefault="00D521A3" w:rsidP="00D521A3">
      <w:pPr>
        <w:rPr>
          <w:rFonts w:hAnsi="ＭＳ 明朝" w:cstheme="minorBidi"/>
        </w:rPr>
      </w:pPr>
    </w:p>
    <w:p w14:paraId="5B393162" w14:textId="77777777" w:rsidR="00D521A3" w:rsidRPr="00B20FA5" w:rsidRDefault="00D521A3" w:rsidP="00D521A3">
      <w:pPr>
        <w:rPr>
          <w:rFonts w:hAnsi="ＭＳ 明朝" w:cstheme="minorBidi"/>
        </w:rPr>
      </w:pPr>
      <w:r w:rsidRPr="00B20FA5">
        <w:rPr>
          <w:rFonts w:hAnsi="ＭＳ 明朝" w:cstheme="minorBidi" w:hint="eastAsia"/>
        </w:rPr>
        <w:t>２　支出の部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521A3" w:rsidRPr="00B20FA5" w14:paraId="337B6622" w14:textId="77777777" w:rsidTr="000104D6">
        <w:tc>
          <w:tcPr>
            <w:tcW w:w="2831" w:type="dxa"/>
          </w:tcPr>
          <w:p w14:paraId="3C2870AB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76771175" w14:textId="77777777" w:rsidR="00D521A3" w:rsidRPr="00B20FA5" w:rsidRDefault="00D521A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区分</w:t>
            </w:r>
          </w:p>
        </w:tc>
        <w:tc>
          <w:tcPr>
            <w:tcW w:w="2831" w:type="dxa"/>
          </w:tcPr>
          <w:p w14:paraId="50E59E54" w14:textId="77777777" w:rsidR="00D521A3" w:rsidRPr="00B20FA5" w:rsidRDefault="00D521A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予算額</w:t>
            </w:r>
          </w:p>
          <w:p w14:paraId="13F7DADA" w14:textId="77777777" w:rsidR="00D521A3" w:rsidRPr="00B20FA5" w:rsidRDefault="00D521A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（変更予算額）</w:t>
            </w:r>
          </w:p>
          <w:p w14:paraId="2693AAF9" w14:textId="77777777" w:rsidR="00D521A3" w:rsidRPr="00B20FA5" w:rsidRDefault="00D521A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（決　算　額）</w:t>
            </w:r>
          </w:p>
        </w:tc>
        <w:tc>
          <w:tcPr>
            <w:tcW w:w="2832" w:type="dxa"/>
          </w:tcPr>
          <w:p w14:paraId="0A12DAC4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105F4F8C" w14:textId="77777777" w:rsidR="00D521A3" w:rsidRPr="00B20FA5" w:rsidRDefault="00D521A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備考</w:t>
            </w:r>
          </w:p>
        </w:tc>
      </w:tr>
      <w:tr w:rsidR="00D521A3" w:rsidRPr="00B20FA5" w14:paraId="5B03EE8A" w14:textId="77777777" w:rsidTr="000104D6">
        <w:tc>
          <w:tcPr>
            <w:tcW w:w="2831" w:type="dxa"/>
          </w:tcPr>
          <w:p w14:paraId="2009E9A4" w14:textId="77777777" w:rsidR="00D521A3" w:rsidRPr="00B20FA5" w:rsidRDefault="00D521A3" w:rsidP="000104D6">
            <w:pPr>
              <w:rPr>
                <w:rFonts w:hAnsi="ＭＳ 明朝"/>
              </w:rPr>
            </w:pPr>
          </w:p>
        </w:tc>
        <w:tc>
          <w:tcPr>
            <w:tcW w:w="2831" w:type="dxa"/>
          </w:tcPr>
          <w:p w14:paraId="3754F067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50975F42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5A2E3786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3A14F3A2" w14:textId="77777777" w:rsidR="00D521A3" w:rsidRPr="00B20FA5" w:rsidRDefault="00D521A3" w:rsidP="000104D6">
            <w:pPr>
              <w:jc w:val="right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50D37387" w14:textId="77777777" w:rsidR="00D521A3" w:rsidRPr="00B20FA5" w:rsidRDefault="00D521A3" w:rsidP="000104D6">
            <w:pPr>
              <w:rPr>
                <w:rFonts w:hAnsi="ＭＳ 明朝"/>
              </w:rPr>
            </w:pPr>
          </w:p>
        </w:tc>
      </w:tr>
      <w:tr w:rsidR="00D521A3" w:rsidRPr="00B20FA5" w14:paraId="6EEC4137" w14:textId="77777777" w:rsidTr="000104D6">
        <w:tc>
          <w:tcPr>
            <w:tcW w:w="2831" w:type="dxa"/>
          </w:tcPr>
          <w:p w14:paraId="40E2FE92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5F4D0A18" w14:textId="77777777" w:rsidR="00D521A3" w:rsidRPr="00B20FA5" w:rsidRDefault="00D521A3" w:rsidP="000104D6">
            <w:pPr>
              <w:jc w:val="center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計</w:t>
            </w:r>
          </w:p>
          <w:p w14:paraId="29891981" w14:textId="77777777" w:rsidR="00D521A3" w:rsidRPr="00B20FA5" w:rsidRDefault="00D521A3" w:rsidP="000104D6">
            <w:pPr>
              <w:rPr>
                <w:rFonts w:hAnsi="ＭＳ 明朝"/>
              </w:rPr>
            </w:pPr>
          </w:p>
        </w:tc>
        <w:tc>
          <w:tcPr>
            <w:tcW w:w="2831" w:type="dxa"/>
          </w:tcPr>
          <w:p w14:paraId="0BA43B17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367B90F0" w14:textId="77777777" w:rsidR="00D521A3" w:rsidRPr="00B20FA5" w:rsidRDefault="00D521A3" w:rsidP="000104D6">
            <w:pPr>
              <w:rPr>
                <w:rFonts w:hAnsi="ＭＳ 明朝"/>
              </w:rPr>
            </w:pPr>
          </w:p>
          <w:p w14:paraId="3D7407C7" w14:textId="77777777" w:rsidR="00D521A3" w:rsidRPr="00B20FA5" w:rsidRDefault="00D521A3" w:rsidP="000104D6">
            <w:pPr>
              <w:jc w:val="right"/>
              <w:rPr>
                <w:rFonts w:hAnsi="ＭＳ 明朝"/>
              </w:rPr>
            </w:pPr>
            <w:r w:rsidRPr="00B20FA5">
              <w:rPr>
                <w:rFonts w:hAnsi="ＭＳ 明朝" w:hint="eastAsia"/>
              </w:rPr>
              <w:t>円</w:t>
            </w:r>
          </w:p>
        </w:tc>
        <w:tc>
          <w:tcPr>
            <w:tcW w:w="2832" w:type="dxa"/>
          </w:tcPr>
          <w:p w14:paraId="275B26CD" w14:textId="77777777" w:rsidR="00D521A3" w:rsidRPr="00B20FA5" w:rsidRDefault="00D521A3" w:rsidP="000104D6">
            <w:pPr>
              <w:rPr>
                <w:rFonts w:hAnsi="ＭＳ 明朝"/>
              </w:rPr>
            </w:pPr>
          </w:p>
        </w:tc>
      </w:tr>
    </w:tbl>
    <w:p w14:paraId="788EC467" w14:textId="77777777" w:rsidR="00D521A3" w:rsidRPr="00B20FA5" w:rsidRDefault="00D521A3" w:rsidP="00D521A3">
      <w:pPr>
        <w:ind w:left="210" w:hangingChars="100" w:hanging="210"/>
        <w:rPr>
          <w:rFonts w:hAnsi="ＭＳ 明朝" w:cstheme="minorBidi"/>
        </w:rPr>
      </w:pPr>
      <w:r w:rsidRPr="00B20FA5">
        <w:rPr>
          <w:rFonts w:hAnsi="ＭＳ 明朝" w:cstheme="minorBidi" w:hint="eastAsia"/>
        </w:rPr>
        <w:t>※変更収支予算書の場合は、変更前の金額を上段に括弧書きし、変更後の金額を下段に記載してください。</w:t>
      </w:r>
    </w:p>
    <w:p w14:paraId="73C2FE8D" w14:textId="77777777" w:rsidR="00D521A3" w:rsidRPr="00D521A3" w:rsidRDefault="00D521A3"/>
    <w:sectPr w:rsidR="00D521A3" w:rsidRPr="00D521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A3"/>
    <w:rsid w:val="00D5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7E988D"/>
  <w15:chartTrackingRefBased/>
  <w15:docId w15:val="{328BA1C5-DB6A-494D-A341-8F88EC76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1A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D52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52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SOUMU</cp:lastModifiedBy>
  <cp:revision>1</cp:revision>
  <dcterms:created xsi:type="dcterms:W3CDTF">2026-03-31T02:59:00Z</dcterms:created>
  <dcterms:modified xsi:type="dcterms:W3CDTF">2026-03-31T03:00:00Z</dcterms:modified>
</cp:coreProperties>
</file>